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51C649" w:rsidR="00C31257" w:rsidRPr="00E44DD5" w:rsidRDefault="00E44DD5">
      <w:pPr>
        <w:rPr>
          <w:lang w:val="et-EE"/>
        </w:rPr>
      </w:pPr>
      <w:r>
        <w:rPr>
          <w:noProof/>
          <w:lang w:val="et-EE"/>
        </w:rPr>
        <w:drawing>
          <wp:anchor distT="0" distB="0" distL="114300" distR="114300" simplePos="0" relativeHeight="251658240" behindDoc="1" locked="0" layoutInCell="1" allowOverlap="1" wp14:anchorId="79536686" wp14:editId="590C933C">
            <wp:simplePos x="0" y="0"/>
            <wp:positionH relativeFrom="column">
              <wp:posOffset>-819785</wp:posOffset>
            </wp:positionH>
            <wp:positionV relativeFrom="paragraph">
              <wp:posOffset>-876300</wp:posOffset>
            </wp:positionV>
            <wp:extent cx="7473950" cy="10695305"/>
            <wp:effectExtent l="0" t="0" r="0" b="0"/>
            <wp:wrapNone/>
            <wp:docPr id="194869692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0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2" w14:textId="33D4446D" w:rsidR="00C31257" w:rsidRPr="00E44DD5" w:rsidRDefault="00C31257">
      <w:pPr>
        <w:rPr>
          <w:lang w:val="et-EE"/>
        </w:rPr>
      </w:pPr>
    </w:p>
    <w:p w14:paraId="00000003" w14:textId="77777777" w:rsidR="00C31257" w:rsidRPr="00E44DD5" w:rsidRDefault="00C31257">
      <w:pPr>
        <w:rPr>
          <w:lang w:val="et-EE"/>
        </w:rPr>
      </w:pPr>
    </w:p>
    <w:p w14:paraId="259A7679" w14:textId="77777777" w:rsidR="00E44DD5" w:rsidRDefault="00E44DD5">
      <w:pPr>
        <w:rPr>
          <w:lang w:val="et-EE"/>
        </w:rPr>
      </w:pPr>
    </w:p>
    <w:p w14:paraId="6A1149DA" w14:textId="77777777" w:rsidR="00E44DD5" w:rsidRDefault="00E44DD5">
      <w:pPr>
        <w:rPr>
          <w:lang w:val="et-EE"/>
        </w:rPr>
      </w:pPr>
    </w:p>
    <w:p w14:paraId="3FEC1480" w14:textId="77777777" w:rsidR="00E44DD5" w:rsidRDefault="00E44DD5">
      <w:pPr>
        <w:rPr>
          <w:lang w:val="et-EE"/>
        </w:rPr>
      </w:pPr>
    </w:p>
    <w:p w14:paraId="1C3DAC1A" w14:textId="77777777" w:rsidR="00E44DD5" w:rsidRDefault="00E44DD5">
      <w:pPr>
        <w:rPr>
          <w:lang w:val="et-EE"/>
        </w:rPr>
      </w:pPr>
    </w:p>
    <w:p w14:paraId="00000004" w14:textId="5EDB4046" w:rsidR="00C31257" w:rsidRDefault="00000000">
      <w:pPr>
        <w:rPr>
          <w:lang w:val="et-EE"/>
        </w:rPr>
      </w:pPr>
      <w:r w:rsidRPr="00E44DD5">
        <w:rPr>
          <w:lang w:val="et-EE"/>
        </w:rPr>
        <w:t>Ülo Roop</w:t>
      </w:r>
    </w:p>
    <w:p w14:paraId="70D040A7" w14:textId="0D2EE8D2" w:rsidR="00E44DD5" w:rsidRDefault="00E44DD5">
      <w:pPr>
        <w:rPr>
          <w:lang w:val="et-EE"/>
        </w:rPr>
      </w:pPr>
      <w:r>
        <w:rPr>
          <w:lang w:val="et-EE"/>
        </w:rPr>
        <w:t>BM Certification Estonia OÜ</w:t>
      </w:r>
    </w:p>
    <w:p w14:paraId="1C99ED88" w14:textId="62F37B7F" w:rsidR="00E44DD5" w:rsidRPr="00E44DD5" w:rsidRDefault="00000000">
      <w:pPr>
        <w:rPr>
          <w:lang w:val="et-EE"/>
        </w:rPr>
      </w:pPr>
      <w:hyperlink r:id="rId5" w:history="1">
        <w:r w:rsidR="00E44DD5" w:rsidRPr="006B2C84">
          <w:rPr>
            <w:rStyle w:val="Hperlink"/>
            <w:lang w:val="et-EE"/>
          </w:rPr>
          <w:t>stakeholders@bmcertification.com</w:t>
        </w:r>
      </w:hyperlink>
      <w:r w:rsidR="00E44DD5">
        <w:rPr>
          <w:lang w:val="et-EE"/>
        </w:rPr>
        <w:t xml:space="preserve"> </w:t>
      </w:r>
    </w:p>
    <w:p w14:paraId="00000008" w14:textId="77777777" w:rsidR="00C31257" w:rsidRPr="00E44DD5" w:rsidRDefault="00000000">
      <w:pPr>
        <w:ind w:left="6480"/>
        <w:rPr>
          <w:lang w:val="et-EE"/>
        </w:rPr>
      </w:pPr>
      <w:r w:rsidRPr="00E44DD5">
        <w:rPr>
          <w:lang w:val="et-EE"/>
        </w:rPr>
        <w:t>Teie: 05.08.2023</w:t>
      </w:r>
    </w:p>
    <w:p w14:paraId="00000009" w14:textId="77777777" w:rsidR="00C31257" w:rsidRPr="00E44DD5" w:rsidRDefault="00000000">
      <w:pPr>
        <w:ind w:left="6480"/>
        <w:rPr>
          <w:lang w:val="et-EE"/>
        </w:rPr>
      </w:pPr>
      <w:r w:rsidRPr="00E44DD5">
        <w:rPr>
          <w:lang w:val="et-EE"/>
        </w:rPr>
        <w:t>Meie: 12.09.2023 nr 173</w:t>
      </w:r>
    </w:p>
    <w:p w14:paraId="0000000A" w14:textId="77777777" w:rsidR="00C31257" w:rsidRDefault="00C31257">
      <w:pPr>
        <w:rPr>
          <w:lang w:val="et-EE"/>
        </w:rPr>
      </w:pPr>
    </w:p>
    <w:p w14:paraId="69C8913F" w14:textId="77777777" w:rsidR="00E44DD5" w:rsidRPr="00E44DD5" w:rsidRDefault="00E44DD5">
      <w:pPr>
        <w:rPr>
          <w:lang w:val="et-EE"/>
        </w:rPr>
      </w:pPr>
    </w:p>
    <w:p w14:paraId="0000000B" w14:textId="77777777" w:rsidR="00C31257" w:rsidRPr="00E44DD5" w:rsidRDefault="00000000">
      <w:pPr>
        <w:rPr>
          <w:b/>
          <w:lang w:val="et-EE"/>
        </w:rPr>
      </w:pPr>
      <w:r w:rsidRPr="00E44DD5">
        <w:rPr>
          <w:b/>
          <w:lang w:val="et-EE"/>
        </w:rPr>
        <w:t>Vastuskiri</w:t>
      </w:r>
    </w:p>
    <w:p w14:paraId="0000000C" w14:textId="77777777" w:rsidR="00C31257" w:rsidRPr="00E44DD5" w:rsidRDefault="00C31257">
      <w:pPr>
        <w:rPr>
          <w:lang w:val="et-EE"/>
        </w:rPr>
      </w:pPr>
    </w:p>
    <w:p w14:paraId="15038ABC" w14:textId="77777777" w:rsidR="00E44DD5" w:rsidRDefault="00000000" w:rsidP="00E44DD5">
      <w:pPr>
        <w:jc w:val="both"/>
        <w:rPr>
          <w:lang w:val="et-EE"/>
        </w:rPr>
      </w:pPr>
      <w:r w:rsidRPr="00E44DD5">
        <w:rPr>
          <w:lang w:val="et-EE"/>
        </w:rPr>
        <w:t>Seoses RMK korralise FSC auditiga anname teada, et sellel aastal me oma detai</w:t>
      </w:r>
      <w:r w:rsidR="00E44DD5">
        <w:rPr>
          <w:lang w:val="et-EE"/>
        </w:rPr>
        <w:t>l</w:t>
      </w:r>
      <w:r w:rsidRPr="00E44DD5">
        <w:rPr>
          <w:lang w:val="et-EE"/>
        </w:rPr>
        <w:t xml:space="preserve">seid tähelepanekuid RMK tegevuse kohta ei esita. </w:t>
      </w:r>
    </w:p>
    <w:p w14:paraId="214C7FD4" w14:textId="77777777" w:rsidR="0078108F" w:rsidRDefault="0078108F" w:rsidP="00E44DD5">
      <w:pPr>
        <w:jc w:val="both"/>
        <w:rPr>
          <w:lang w:val="et-EE"/>
        </w:rPr>
      </w:pPr>
    </w:p>
    <w:p w14:paraId="0000000D" w14:textId="2347D001" w:rsidR="00C31257" w:rsidRDefault="00000000" w:rsidP="00E44DD5">
      <w:pPr>
        <w:jc w:val="both"/>
        <w:rPr>
          <w:lang w:val="et-EE"/>
        </w:rPr>
      </w:pPr>
      <w:r w:rsidRPr="00E44DD5">
        <w:rPr>
          <w:lang w:val="et-EE"/>
        </w:rPr>
        <w:t xml:space="preserve">Me ei ole rahul viimaste aastate auditi kvaliteediga: meie kommentaaridele on audiitor vastanud väga napilt või üldse mitte, samuti ei ole lahendatud siiani mitmeid süsteemseid probleeme, millele oleme varasemalt tähelepanu pööranud, eeskätt puudutab see kuivendussüsteemide laiaulatuslikku rekonstrueerimist. </w:t>
      </w:r>
    </w:p>
    <w:p w14:paraId="37515A32" w14:textId="77777777" w:rsidR="0078108F" w:rsidRPr="00E44DD5" w:rsidRDefault="0078108F" w:rsidP="00E44DD5">
      <w:pPr>
        <w:jc w:val="both"/>
        <w:rPr>
          <w:lang w:val="et-EE"/>
        </w:rPr>
      </w:pPr>
    </w:p>
    <w:p w14:paraId="0000000E" w14:textId="77777777" w:rsidR="00C31257" w:rsidRPr="00E44DD5" w:rsidRDefault="00000000" w:rsidP="00E44DD5">
      <w:pPr>
        <w:jc w:val="both"/>
        <w:rPr>
          <w:lang w:val="et-EE"/>
        </w:rPr>
      </w:pPr>
      <w:r w:rsidRPr="00E44DD5">
        <w:rPr>
          <w:lang w:val="et-EE"/>
        </w:rPr>
        <w:t>Kirjale on lisatud meie kolme viimase aasta kommentaarid, milles välja toodud süsteemseid vajakajäämisi ei ole meie hinnangul tunnistatud ega mitmeid tänaseni lahendatud.</w:t>
      </w:r>
    </w:p>
    <w:p w14:paraId="0000000F" w14:textId="77777777" w:rsidR="00C31257" w:rsidRDefault="00C31257" w:rsidP="00E44DD5">
      <w:pPr>
        <w:jc w:val="both"/>
        <w:rPr>
          <w:lang w:val="et-EE"/>
        </w:rPr>
      </w:pPr>
    </w:p>
    <w:p w14:paraId="66A827B0" w14:textId="77777777" w:rsidR="00E44DD5" w:rsidRDefault="00E44DD5">
      <w:pPr>
        <w:rPr>
          <w:lang w:val="et-EE"/>
        </w:rPr>
      </w:pPr>
    </w:p>
    <w:p w14:paraId="18BED1F7" w14:textId="77777777" w:rsidR="0078108F" w:rsidRPr="00E44DD5" w:rsidRDefault="0078108F">
      <w:pPr>
        <w:rPr>
          <w:lang w:val="et-EE"/>
        </w:rPr>
      </w:pPr>
    </w:p>
    <w:p w14:paraId="00000010" w14:textId="77777777" w:rsidR="00C31257" w:rsidRPr="00E44DD5" w:rsidRDefault="00000000">
      <w:pPr>
        <w:rPr>
          <w:lang w:val="et-EE"/>
        </w:rPr>
      </w:pPr>
      <w:r w:rsidRPr="00E44DD5">
        <w:rPr>
          <w:lang w:val="et-EE"/>
        </w:rPr>
        <w:t>Lugupidamisega</w:t>
      </w:r>
    </w:p>
    <w:p w14:paraId="00000011" w14:textId="77777777" w:rsidR="00C31257" w:rsidRPr="00E44DD5" w:rsidRDefault="00C31257">
      <w:pPr>
        <w:rPr>
          <w:lang w:val="et-EE"/>
        </w:rPr>
      </w:pPr>
    </w:p>
    <w:p w14:paraId="00000012" w14:textId="77777777" w:rsidR="00C31257" w:rsidRPr="00E44DD5" w:rsidRDefault="00000000">
      <w:pPr>
        <w:rPr>
          <w:lang w:val="et-EE"/>
        </w:rPr>
      </w:pPr>
      <w:r w:rsidRPr="00E44DD5">
        <w:rPr>
          <w:lang w:val="et-EE"/>
        </w:rPr>
        <w:t>Silvia Lotman</w:t>
      </w:r>
    </w:p>
    <w:p w14:paraId="00000013" w14:textId="77777777" w:rsidR="00C31257" w:rsidRDefault="00000000">
      <w:pPr>
        <w:rPr>
          <w:lang w:val="et-EE"/>
        </w:rPr>
      </w:pPr>
      <w:r w:rsidRPr="00E44DD5">
        <w:rPr>
          <w:lang w:val="et-EE"/>
        </w:rPr>
        <w:t>juhatuse liige</w:t>
      </w:r>
    </w:p>
    <w:p w14:paraId="175BEBD7" w14:textId="77777777" w:rsidR="00E44DD5" w:rsidRDefault="00E44DD5">
      <w:pPr>
        <w:rPr>
          <w:lang w:val="et-EE"/>
        </w:rPr>
      </w:pPr>
    </w:p>
    <w:p w14:paraId="30D56736" w14:textId="77777777" w:rsidR="00E44DD5" w:rsidRDefault="00E44DD5">
      <w:pPr>
        <w:rPr>
          <w:lang w:val="et-EE"/>
        </w:rPr>
      </w:pPr>
    </w:p>
    <w:p w14:paraId="19A1401C" w14:textId="77777777" w:rsidR="0078108F" w:rsidRDefault="0078108F">
      <w:pPr>
        <w:rPr>
          <w:lang w:val="et-EE"/>
        </w:rPr>
      </w:pPr>
    </w:p>
    <w:p w14:paraId="61AE7A1C" w14:textId="77777777" w:rsidR="0078108F" w:rsidRDefault="0078108F">
      <w:pPr>
        <w:rPr>
          <w:lang w:val="et-EE"/>
        </w:rPr>
      </w:pPr>
    </w:p>
    <w:p w14:paraId="0055A7EC" w14:textId="77777777" w:rsidR="0078108F" w:rsidRDefault="0078108F">
      <w:pPr>
        <w:rPr>
          <w:lang w:val="et-EE"/>
        </w:rPr>
      </w:pPr>
    </w:p>
    <w:p w14:paraId="4AA00B9B" w14:textId="77777777" w:rsidR="00E44DD5" w:rsidRDefault="00E44DD5">
      <w:pPr>
        <w:rPr>
          <w:lang w:val="et-EE"/>
        </w:rPr>
      </w:pPr>
    </w:p>
    <w:p w14:paraId="49CD495E" w14:textId="77777777" w:rsidR="00E44DD5" w:rsidRDefault="00E44DD5">
      <w:pPr>
        <w:rPr>
          <w:lang w:val="et-EE"/>
        </w:rPr>
      </w:pPr>
    </w:p>
    <w:p w14:paraId="5B1B5ABC" w14:textId="77777777" w:rsidR="004C1FE1" w:rsidRDefault="00E44DD5">
      <w:pPr>
        <w:rPr>
          <w:lang w:val="et-EE"/>
        </w:rPr>
      </w:pPr>
      <w:r>
        <w:rPr>
          <w:lang w:val="et-EE"/>
        </w:rPr>
        <w:t xml:space="preserve">Lisad: </w:t>
      </w:r>
    </w:p>
    <w:p w14:paraId="16294219" w14:textId="67DA5169" w:rsidR="004C1FE1" w:rsidRDefault="004C1FE1" w:rsidP="004C1FE1">
      <w:pPr>
        <w:tabs>
          <w:tab w:val="left" w:pos="1660"/>
        </w:tabs>
        <w:rPr>
          <w:lang w:val="et-EE"/>
        </w:rPr>
      </w:pPr>
      <w:r>
        <w:rPr>
          <w:lang w:val="et-EE"/>
        </w:rPr>
        <w:t xml:space="preserve">1. 194_20 </w:t>
      </w:r>
      <w:r w:rsidRPr="004C1FE1">
        <w:rPr>
          <w:lang w:val="et-EE"/>
        </w:rPr>
        <w:t>ELFi kommentaarid RMK korralisele auditile</w:t>
      </w:r>
    </w:p>
    <w:p w14:paraId="536CA3D0" w14:textId="5B05E26A" w:rsidR="004C1FE1" w:rsidRDefault="004C1FE1" w:rsidP="004C1FE1">
      <w:pPr>
        <w:tabs>
          <w:tab w:val="left" w:pos="1660"/>
        </w:tabs>
        <w:rPr>
          <w:lang w:val="et-EE"/>
        </w:rPr>
      </w:pPr>
      <w:r>
        <w:rPr>
          <w:lang w:val="et-EE"/>
        </w:rPr>
        <w:t xml:space="preserve">2. </w:t>
      </w:r>
      <w:r w:rsidRPr="004C1FE1">
        <w:rPr>
          <w:lang w:val="et-EE"/>
        </w:rPr>
        <w:t>178_21 ELFi sisend RMK metsamajandamise tegevuse kohta_13.08.2021</w:t>
      </w:r>
    </w:p>
    <w:p w14:paraId="6E5D3EFD" w14:textId="27F32E99" w:rsidR="00E44DD5" w:rsidRPr="00E44DD5" w:rsidRDefault="004C1FE1" w:rsidP="004C1FE1">
      <w:pPr>
        <w:tabs>
          <w:tab w:val="left" w:pos="1660"/>
        </w:tabs>
        <w:rPr>
          <w:lang w:val="et-EE"/>
        </w:rPr>
      </w:pPr>
      <w:r>
        <w:rPr>
          <w:lang w:val="et-EE"/>
        </w:rPr>
        <w:t xml:space="preserve">3. </w:t>
      </w:r>
      <w:r w:rsidRPr="004C1FE1">
        <w:rPr>
          <w:lang w:val="et-EE"/>
        </w:rPr>
        <w:t>180_22 ELF_FSC kommentaarid SCS</w:t>
      </w:r>
      <w:r>
        <w:rPr>
          <w:lang w:val="et-EE"/>
        </w:rPr>
        <w:tab/>
      </w:r>
    </w:p>
    <w:sectPr w:rsidR="00E44DD5" w:rsidRPr="00E44DD5" w:rsidSect="00E44DD5">
      <w:pgSz w:w="11906" w:h="16838" w:code="9"/>
      <w:pgMar w:top="1440" w:right="1361" w:bottom="1361" w:left="1361" w:header="72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257"/>
    <w:rsid w:val="004C1FE1"/>
    <w:rsid w:val="005D1FE2"/>
    <w:rsid w:val="0078108F"/>
    <w:rsid w:val="00C31257"/>
    <w:rsid w:val="00E4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B185"/>
  <w15:docId w15:val="{F201CEF8-90E4-4A72-BA1C-8B6CD1CA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perlink">
    <w:name w:val="Hyperlink"/>
    <w:basedOn w:val="Liguvaikefont"/>
    <w:uiPriority w:val="99"/>
    <w:unhideWhenUsed/>
    <w:rsid w:val="00E44DD5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44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keholders@bmcertificatio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Eestimaa Looduse Fond</cp:lastModifiedBy>
  <cp:revision>4</cp:revision>
  <dcterms:created xsi:type="dcterms:W3CDTF">2023-09-12T11:04:00Z</dcterms:created>
  <dcterms:modified xsi:type="dcterms:W3CDTF">2023-09-12T11:24:00Z</dcterms:modified>
</cp:coreProperties>
</file>